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357" w:rsidRPr="00274357" w:rsidRDefault="00274357" w:rsidP="00274357">
      <w:pPr>
        <w:tabs>
          <w:tab w:val="left" w:pos="2268"/>
          <w:tab w:val="left" w:pos="6804"/>
        </w:tabs>
        <w:spacing w:after="0" w:line="240" w:lineRule="auto"/>
        <w:rPr>
          <w:rFonts w:ascii="Times New Roman" w:eastAsia="Calibri" w:hAnsi="Times New Roman" w:cs="Times New Roman"/>
          <w:sz w:val="20"/>
          <w:szCs w:val="20"/>
        </w:rPr>
      </w:pPr>
      <w:bookmarkStart w:id="0" w:name="_GoBack"/>
      <w:bookmarkEnd w:id="0"/>
    </w:p>
    <w:p w:rsidR="00274357" w:rsidRPr="00274357" w:rsidRDefault="00274357" w:rsidP="00274357">
      <w:pPr>
        <w:tabs>
          <w:tab w:val="left" w:pos="2268"/>
          <w:tab w:val="left" w:pos="6804"/>
        </w:tabs>
        <w:spacing w:after="0" w:line="240" w:lineRule="auto"/>
        <w:rPr>
          <w:rFonts w:ascii="Times New Roman" w:eastAsia="Calibri" w:hAnsi="Times New Roman" w:cs="Times New Roman"/>
          <w:sz w:val="20"/>
          <w:szCs w:val="20"/>
        </w:rPr>
      </w:pPr>
    </w:p>
    <w:p w:rsidR="00E531BF" w:rsidRPr="00E531BF" w:rsidRDefault="00E531BF" w:rsidP="00E531BF">
      <w:pPr>
        <w:autoSpaceDE w:val="0"/>
        <w:autoSpaceDN w:val="0"/>
        <w:adjustRightInd w:val="0"/>
        <w:spacing w:after="0" w:line="240" w:lineRule="auto"/>
        <w:ind w:firstLine="708"/>
        <w:jc w:val="both"/>
        <w:rPr>
          <w:rFonts w:ascii="Times New Roman" w:eastAsia="Times New Roman" w:hAnsi="Times New Roman" w:cs="Times New Roman"/>
          <w:b/>
          <w:sz w:val="27"/>
          <w:szCs w:val="27"/>
          <w:lang w:eastAsia="ru-RU"/>
        </w:rPr>
      </w:pPr>
      <w:r w:rsidRPr="00E531BF">
        <w:rPr>
          <w:rFonts w:ascii="Times New Roman" w:eastAsia="Times New Roman" w:hAnsi="Times New Roman" w:cs="Times New Roman"/>
          <w:b/>
          <w:sz w:val="27"/>
          <w:szCs w:val="27"/>
          <w:lang w:eastAsia="ru-RU"/>
        </w:rPr>
        <w:t xml:space="preserve">«Незаконное распространение наркотических средств, психотропных веществ или их аналогов» </w:t>
      </w:r>
      <w:r w:rsidRPr="00E531BF">
        <w:rPr>
          <w:rFonts w:ascii="Times New Roman" w:eastAsia="Times New Roman" w:hAnsi="Times New Roman" w:cs="Times New Roman"/>
          <w:b/>
          <w:sz w:val="28"/>
          <w:szCs w:val="28"/>
          <w:lang w:eastAsia="ru-RU"/>
        </w:rPr>
        <w:t>(11.09.2023).</w:t>
      </w:r>
      <w:r w:rsidRPr="00E531BF">
        <w:rPr>
          <w:rFonts w:ascii="Times New Roman" w:eastAsia="Times New Roman" w:hAnsi="Times New Roman" w:cs="Times New Roman"/>
          <w:b/>
          <w:sz w:val="27"/>
          <w:szCs w:val="27"/>
          <w:lang w:eastAsia="ru-RU"/>
        </w:rPr>
        <w:t xml:space="preserve"> </w:t>
      </w:r>
    </w:p>
    <w:p w:rsidR="00E531BF" w:rsidRPr="00E531BF" w:rsidRDefault="00E531BF" w:rsidP="00E531BF">
      <w:pPr>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E531BF">
        <w:rPr>
          <w:rFonts w:ascii="Times New Roman" w:eastAsia="Times New Roman" w:hAnsi="Times New Roman" w:cs="Times New Roman"/>
          <w:sz w:val="27"/>
          <w:szCs w:val="27"/>
          <w:lang w:eastAsia="ru-RU"/>
        </w:rPr>
        <w:t xml:space="preserve">Ответственность за незаконное распространение наркотических средств, психотропных веществ или их аналогов, растений, содержащих наркотические средства, предусмотрена ст. 228.1 УК РФ и формулируется как ответственность за </w:t>
      </w:r>
      <w:r w:rsidRPr="00E531BF">
        <w:rPr>
          <w:rFonts w:ascii="Times New Roman" w:eastAsia="Times New Roman" w:hAnsi="Times New Roman" w:cs="Times New Roman"/>
          <w:bCs/>
          <w:sz w:val="27"/>
          <w:szCs w:val="27"/>
          <w:lang w:eastAsia="ru-RU"/>
        </w:rPr>
        <w:t>незаконный сбыт</w:t>
      </w:r>
      <w:r w:rsidRPr="00E531BF">
        <w:rPr>
          <w:rFonts w:ascii="Times New Roman" w:eastAsia="Times New Roman" w:hAnsi="Times New Roman" w:cs="Times New Roman"/>
          <w:sz w:val="27"/>
          <w:szCs w:val="27"/>
          <w:lang w:eastAsia="ru-RU"/>
        </w:rPr>
        <w:t xml:space="preserve"> таких средств и веществ.</w:t>
      </w:r>
    </w:p>
    <w:p w:rsidR="00E531BF" w:rsidRPr="00E531BF" w:rsidRDefault="00E531BF" w:rsidP="00E531BF">
      <w:pPr>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E531BF">
        <w:rPr>
          <w:rFonts w:ascii="Times New Roman" w:eastAsia="Times New Roman" w:hAnsi="Times New Roman" w:cs="Times New Roman"/>
          <w:sz w:val="27"/>
          <w:szCs w:val="27"/>
          <w:lang w:eastAsia="ru-RU"/>
        </w:rPr>
        <w:t>Под незаконным сбытом наркотических средств, психотропных веществ или их аналогов, растений, содержащих наркотические средства следует понимать незаконную деятельность лица, направленную на их возмездную либо безвозмездную реализацию (продажа, дарение, обмен, уплата долга, дача взаймы и т.д.) другому лицу. То есть, распространение наркотических средств другому лицу возможно любым способом, в том числе и безвозмездно.</w:t>
      </w:r>
    </w:p>
    <w:p w:rsidR="00E531BF" w:rsidRPr="00E531BF" w:rsidRDefault="00E531BF" w:rsidP="00E531BF">
      <w:pPr>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E531BF">
        <w:rPr>
          <w:rFonts w:ascii="Times New Roman" w:eastAsia="Times New Roman" w:hAnsi="Times New Roman" w:cs="Times New Roman"/>
          <w:sz w:val="27"/>
          <w:szCs w:val="27"/>
          <w:lang w:eastAsia="ru-RU"/>
        </w:rPr>
        <w:t>Одним из самых распространенных способов реализации наркотических средств является их продажа. В последнее время участились случаи сбыта наркотических средств посредством их помещения в «тайники-закладки».</w:t>
      </w:r>
    </w:p>
    <w:p w:rsidR="00E531BF" w:rsidRPr="00E531BF" w:rsidRDefault="00E531BF" w:rsidP="00E531BF">
      <w:pPr>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E531BF">
        <w:rPr>
          <w:rFonts w:ascii="Times New Roman" w:eastAsia="Times New Roman" w:hAnsi="Times New Roman" w:cs="Times New Roman"/>
          <w:sz w:val="27"/>
          <w:szCs w:val="27"/>
          <w:lang w:eastAsia="ru-RU"/>
        </w:rPr>
        <w:t xml:space="preserve">Как следует из диспозиции ч. 1 ст. 228.1 УК РФ, ответственность за сбыт наркотических средств наступает независимо от их размера и наказывается лишением свободы на срок от четырех до восьми лет с ограничением свободы на срок до одного года либо без такового. </w:t>
      </w:r>
    </w:p>
    <w:p w:rsidR="00E531BF" w:rsidRPr="00E531BF" w:rsidRDefault="00E531BF" w:rsidP="00E531BF">
      <w:pPr>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E531BF">
        <w:rPr>
          <w:rFonts w:ascii="Times New Roman" w:eastAsia="Times New Roman" w:hAnsi="Times New Roman" w:cs="Times New Roman"/>
          <w:sz w:val="27"/>
          <w:szCs w:val="27"/>
          <w:lang w:eastAsia="ru-RU"/>
        </w:rPr>
        <w:t>Однако в случае сбыта наркотического средства в значительном размере максимальный срок наказания в виде лишения свободы, который может быть назначен судом за совершение такого преступления, увеличивается до 15 лет, в крупном размере – до 20 лет, а в особо крупном размере – пожизненное лишение свободы.</w:t>
      </w:r>
    </w:p>
    <w:p w:rsidR="00E531BF" w:rsidRPr="00E531BF" w:rsidRDefault="00E531BF" w:rsidP="00E531BF">
      <w:pPr>
        <w:tabs>
          <w:tab w:val="left" w:pos="2268"/>
          <w:tab w:val="left" w:pos="6804"/>
        </w:tabs>
        <w:spacing w:after="0" w:line="240" w:lineRule="auto"/>
        <w:rPr>
          <w:rFonts w:ascii="Times New Roman" w:eastAsia="Calibri" w:hAnsi="Times New Roman" w:cs="Times New Roman"/>
          <w:sz w:val="20"/>
          <w:szCs w:val="20"/>
        </w:rPr>
      </w:pPr>
    </w:p>
    <w:p w:rsidR="00E531BF" w:rsidRPr="00E531BF" w:rsidRDefault="00E531BF" w:rsidP="00E531BF">
      <w:pPr>
        <w:tabs>
          <w:tab w:val="left" w:pos="2268"/>
          <w:tab w:val="left" w:pos="6804"/>
        </w:tabs>
        <w:spacing w:after="0" w:line="240" w:lineRule="auto"/>
        <w:rPr>
          <w:rFonts w:ascii="Times New Roman" w:eastAsia="Calibri" w:hAnsi="Times New Roman" w:cs="Times New Roman"/>
          <w:sz w:val="20"/>
          <w:szCs w:val="20"/>
        </w:rPr>
      </w:pPr>
    </w:p>
    <w:p w:rsidR="00E531BF" w:rsidRPr="00E531BF" w:rsidRDefault="00E531BF" w:rsidP="00E531BF">
      <w:pPr>
        <w:tabs>
          <w:tab w:val="left" w:pos="2268"/>
          <w:tab w:val="left" w:pos="6804"/>
        </w:tabs>
        <w:spacing w:after="0" w:line="240" w:lineRule="auto"/>
        <w:rPr>
          <w:rFonts w:ascii="Times New Roman" w:eastAsia="Calibri" w:hAnsi="Times New Roman" w:cs="Times New Roman"/>
          <w:sz w:val="20"/>
          <w:szCs w:val="20"/>
        </w:rPr>
      </w:pPr>
    </w:p>
    <w:p w:rsidR="00E531BF" w:rsidRPr="00E531BF" w:rsidRDefault="00E531BF" w:rsidP="00E531BF">
      <w:pPr>
        <w:tabs>
          <w:tab w:val="left" w:pos="2268"/>
          <w:tab w:val="left" w:pos="6804"/>
        </w:tabs>
        <w:spacing w:after="0" w:line="240" w:lineRule="auto"/>
        <w:rPr>
          <w:rFonts w:ascii="Times New Roman" w:eastAsia="Calibri" w:hAnsi="Times New Roman" w:cs="Times New Roman"/>
          <w:sz w:val="20"/>
          <w:szCs w:val="20"/>
        </w:rPr>
      </w:pPr>
    </w:p>
    <w:p w:rsidR="00E531BF" w:rsidRPr="00E531BF" w:rsidRDefault="00E531BF" w:rsidP="00E531BF">
      <w:pPr>
        <w:tabs>
          <w:tab w:val="left" w:pos="2268"/>
          <w:tab w:val="left" w:pos="6804"/>
        </w:tabs>
        <w:spacing w:after="0" w:line="240" w:lineRule="auto"/>
        <w:rPr>
          <w:rFonts w:ascii="Times New Roman" w:eastAsia="Calibri" w:hAnsi="Times New Roman" w:cs="Times New Roman"/>
          <w:sz w:val="20"/>
          <w:szCs w:val="20"/>
        </w:rPr>
      </w:pPr>
    </w:p>
    <w:p w:rsidR="00E531BF" w:rsidRPr="00E531BF" w:rsidRDefault="00E531BF" w:rsidP="00E531BF">
      <w:pPr>
        <w:tabs>
          <w:tab w:val="left" w:pos="2268"/>
          <w:tab w:val="left" w:pos="6804"/>
        </w:tabs>
        <w:spacing w:after="0" w:line="240" w:lineRule="auto"/>
        <w:rPr>
          <w:rFonts w:ascii="Times New Roman" w:eastAsia="Calibri" w:hAnsi="Times New Roman" w:cs="Times New Roman"/>
          <w:sz w:val="20"/>
          <w:szCs w:val="20"/>
        </w:rPr>
      </w:pPr>
    </w:p>
    <w:p w:rsidR="00E531BF" w:rsidRPr="00E531BF" w:rsidRDefault="00E531BF" w:rsidP="00E531BF">
      <w:pPr>
        <w:tabs>
          <w:tab w:val="left" w:pos="2268"/>
          <w:tab w:val="left" w:pos="6804"/>
        </w:tabs>
        <w:spacing w:after="0" w:line="240" w:lineRule="auto"/>
        <w:rPr>
          <w:rFonts w:ascii="Times New Roman" w:eastAsia="Calibri" w:hAnsi="Times New Roman" w:cs="Times New Roman"/>
          <w:sz w:val="20"/>
          <w:szCs w:val="20"/>
        </w:rPr>
      </w:pPr>
    </w:p>
    <w:p w:rsidR="00E531BF" w:rsidRPr="00E531BF" w:rsidRDefault="00E531BF" w:rsidP="00E531BF">
      <w:pPr>
        <w:tabs>
          <w:tab w:val="left" w:pos="2268"/>
          <w:tab w:val="left" w:pos="6804"/>
        </w:tabs>
        <w:spacing w:after="0" w:line="240" w:lineRule="auto"/>
        <w:rPr>
          <w:rFonts w:ascii="Times New Roman" w:eastAsia="Calibri" w:hAnsi="Times New Roman" w:cs="Times New Roman"/>
          <w:sz w:val="20"/>
          <w:szCs w:val="20"/>
        </w:rPr>
      </w:pPr>
    </w:p>
    <w:p w:rsidR="00E531BF" w:rsidRPr="00E531BF" w:rsidRDefault="00E531BF" w:rsidP="00E531BF">
      <w:pPr>
        <w:tabs>
          <w:tab w:val="left" w:pos="2268"/>
          <w:tab w:val="left" w:pos="6804"/>
        </w:tabs>
        <w:spacing w:after="0" w:line="240" w:lineRule="auto"/>
        <w:rPr>
          <w:rFonts w:ascii="Times New Roman" w:eastAsia="Calibri" w:hAnsi="Times New Roman" w:cs="Times New Roman"/>
          <w:sz w:val="20"/>
          <w:szCs w:val="20"/>
        </w:rPr>
      </w:pPr>
    </w:p>
    <w:p w:rsidR="00274357" w:rsidRPr="00274357" w:rsidRDefault="00274357" w:rsidP="00274357">
      <w:pPr>
        <w:tabs>
          <w:tab w:val="left" w:pos="2268"/>
          <w:tab w:val="left" w:pos="6804"/>
        </w:tabs>
        <w:spacing w:after="0" w:line="240" w:lineRule="auto"/>
        <w:rPr>
          <w:rFonts w:ascii="Times New Roman" w:eastAsia="Calibri" w:hAnsi="Times New Roman" w:cs="Times New Roman"/>
          <w:sz w:val="20"/>
          <w:szCs w:val="20"/>
        </w:rPr>
      </w:pPr>
    </w:p>
    <w:p w:rsidR="001F1231" w:rsidRPr="001F1231" w:rsidRDefault="001F1231" w:rsidP="001F1231">
      <w:pPr>
        <w:widowControl w:val="0"/>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141115" w:rsidRDefault="00141115" w:rsidP="00B24503"/>
    <w:sectPr w:rsidR="001411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338"/>
    <w:rsid w:val="00141115"/>
    <w:rsid w:val="001F1231"/>
    <w:rsid w:val="00274357"/>
    <w:rsid w:val="0041679D"/>
    <w:rsid w:val="00560985"/>
    <w:rsid w:val="007C0F23"/>
    <w:rsid w:val="008A38C2"/>
    <w:rsid w:val="008B3ECC"/>
    <w:rsid w:val="00B24503"/>
    <w:rsid w:val="00B80338"/>
    <w:rsid w:val="00D40D11"/>
    <w:rsid w:val="00E531BF"/>
    <w:rsid w:val="00EE7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5FEF8"/>
  <w15:chartTrackingRefBased/>
  <w15:docId w15:val="{705903F0-F4D3-423B-8772-EC702E4A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234</Words>
  <Characters>1336</Characters>
  <Application>Microsoft Office Word</Application>
  <DocSecurity>0</DocSecurity>
  <Lines>11</Lines>
  <Paragraphs>3</Paragraphs>
  <ScaleCrop>false</ScaleCrop>
  <Company>SPecialiST RePack</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12</cp:revision>
  <dcterms:created xsi:type="dcterms:W3CDTF">2023-12-14T06:49:00Z</dcterms:created>
  <dcterms:modified xsi:type="dcterms:W3CDTF">2023-12-14T07:36:00Z</dcterms:modified>
</cp:coreProperties>
</file>