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D05BCA" w:rsidRPr="007429EA" w:rsidTr="00774FA5">
        <w:trPr>
          <w:cantSplit/>
          <w:trHeight w:val="1477"/>
          <w:jc w:val="center"/>
        </w:trPr>
        <w:tc>
          <w:tcPr>
            <w:tcW w:w="5585" w:type="dxa"/>
          </w:tcPr>
          <w:p w:rsidR="00D05BCA" w:rsidRPr="007429EA" w:rsidRDefault="007823A7" w:rsidP="00774FA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429EA">
              <w:rPr>
                <w:b/>
                <w:sz w:val="26"/>
                <w:szCs w:val="26"/>
              </w:rPr>
              <w:t xml:space="preserve">           </w:t>
            </w:r>
            <w:r w:rsidR="009B7562" w:rsidRPr="007429EA">
              <w:rPr>
                <w:b/>
                <w:sz w:val="26"/>
                <w:szCs w:val="26"/>
              </w:rPr>
              <w:t xml:space="preserve">      </w:t>
            </w:r>
            <w:r w:rsidRPr="007429EA">
              <w:rPr>
                <w:b/>
                <w:sz w:val="26"/>
                <w:szCs w:val="26"/>
              </w:rPr>
              <w:t xml:space="preserve"> </w:t>
            </w:r>
            <w:r w:rsidR="00D05BCA" w:rsidRPr="007429EA">
              <w:rPr>
                <w:b/>
                <w:sz w:val="26"/>
                <w:szCs w:val="26"/>
              </w:rPr>
              <w:t>РОССИЙСКАЯ ФЕДЕРАЦИЯ</w:t>
            </w:r>
          </w:p>
          <w:p w:rsidR="00D05BCA" w:rsidRPr="007429EA" w:rsidRDefault="00D05BCA" w:rsidP="00774FA5">
            <w:pPr>
              <w:jc w:val="center"/>
              <w:rPr>
                <w:b/>
                <w:sz w:val="26"/>
                <w:szCs w:val="26"/>
              </w:rPr>
            </w:pPr>
            <w:r w:rsidRPr="007429EA">
              <w:rPr>
                <w:b/>
                <w:sz w:val="26"/>
                <w:szCs w:val="26"/>
              </w:rPr>
              <w:t>РЕСПУБЛИКА ХАКАСИЯ</w:t>
            </w:r>
          </w:p>
          <w:p w:rsidR="00D05BCA" w:rsidRPr="007429EA" w:rsidRDefault="00D05BCA" w:rsidP="00774FA5">
            <w:pPr>
              <w:jc w:val="center"/>
              <w:rPr>
                <w:b/>
                <w:sz w:val="26"/>
                <w:szCs w:val="26"/>
              </w:rPr>
            </w:pPr>
            <w:r w:rsidRPr="007429EA">
              <w:rPr>
                <w:b/>
                <w:sz w:val="26"/>
                <w:szCs w:val="26"/>
              </w:rPr>
              <w:t>АСКИЗСКИЙ РАЙОН</w:t>
            </w:r>
          </w:p>
          <w:p w:rsidR="00D05BCA" w:rsidRPr="007429EA" w:rsidRDefault="00D05BCA" w:rsidP="00774FA5">
            <w:pPr>
              <w:jc w:val="center"/>
              <w:rPr>
                <w:b/>
                <w:sz w:val="26"/>
                <w:szCs w:val="26"/>
              </w:rPr>
            </w:pPr>
            <w:r w:rsidRPr="007429EA">
              <w:rPr>
                <w:b/>
                <w:sz w:val="26"/>
                <w:szCs w:val="26"/>
              </w:rPr>
              <w:t xml:space="preserve">АДМИНИСТРАЦИЯ </w:t>
            </w:r>
          </w:p>
          <w:p w:rsidR="00D05BCA" w:rsidRPr="007429EA" w:rsidRDefault="00D05BCA" w:rsidP="00774FA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7429EA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D05BCA" w:rsidRPr="007429EA" w:rsidRDefault="007823A7" w:rsidP="00774FA5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429EA">
              <w:rPr>
                <w:b/>
                <w:sz w:val="26"/>
                <w:szCs w:val="26"/>
              </w:rPr>
              <w:t xml:space="preserve">           </w:t>
            </w:r>
            <w:r w:rsidR="009B7562" w:rsidRPr="007429EA">
              <w:rPr>
                <w:b/>
                <w:sz w:val="26"/>
                <w:szCs w:val="26"/>
              </w:rPr>
              <w:t xml:space="preserve">   </w:t>
            </w:r>
            <w:r w:rsidRPr="007429EA">
              <w:rPr>
                <w:b/>
                <w:sz w:val="26"/>
                <w:szCs w:val="26"/>
              </w:rPr>
              <w:t xml:space="preserve"> </w:t>
            </w:r>
            <w:r w:rsidR="00D05BCA" w:rsidRPr="007429EA">
              <w:rPr>
                <w:b/>
                <w:sz w:val="26"/>
                <w:szCs w:val="26"/>
              </w:rPr>
              <w:t>РОССИЯ ФЕДЕРАЦИЯЗЫ</w:t>
            </w:r>
          </w:p>
          <w:p w:rsidR="00D05BCA" w:rsidRPr="007429EA" w:rsidRDefault="00D05BCA" w:rsidP="00774FA5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7429EA">
              <w:rPr>
                <w:b/>
                <w:sz w:val="26"/>
                <w:szCs w:val="26"/>
              </w:rPr>
              <w:t>ХАКАС РЕСПУБЛИКА</w:t>
            </w:r>
          </w:p>
          <w:p w:rsidR="00D05BCA" w:rsidRPr="007429EA" w:rsidRDefault="00D05BCA" w:rsidP="00774FA5">
            <w:pPr>
              <w:jc w:val="center"/>
              <w:rPr>
                <w:b/>
                <w:sz w:val="26"/>
                <w:szCs w:val="26"/>
              </w:rPr>
            </w:pPr>
            <w:r w:rsidRPr="007429EA">
              <w:rPr>
                <w:b/>
                <w:sz w:val="26"/>
                <w:szCs w:val="26"/>
              </w:rPr>
              <w:t>АСХЫС АЙМАА</w:t>
            </w:r>
          </w:p>
          <w:p w:rsidR="00D05BCA" w:rsidRPr="007429EA" w:rsidRDefault="00D05BCA" w:rsidP="00774FA5">
            <w:pPr>
              <w:jc w:val="center"/>
              <w:rPr>
                <w:b/>
                <w:sz w:val="26"/>
                <w:szCs w:val="26"/>
              </w:rPr>
            </w:pPr>
            <w:r w:rsidRPr="007429EA">
              <w:rPr>
                <w:b/>
                <w:sz w:val="26"/>
                <w:szCs w:val="26"/>
              </w:rPr>
              <w:t>ТÖÖ ПАЗЫ ПОСЕЛОК ЧÖБİ</w:t>
            </w:r>
          </w:p>
          <w:p w:rsidR="00D05BCA" w:rsidRPr="007429EA" w:rsidRDefault="00D05BCA" w:rsidP="00774FA5">
            <w:pPr>
              <w:jc w:val="center"/>
              <w:rPr>
                <w:b/>
                <w:sz w:val="26"/>
                <w:szCs w:val="26"/>
              </w:rPr>
            </w:pPr>
            <w:r w:rsidRPr="007429EA">
              <w:rPr>
                <w:b/>
                <w:sz w:val="26"/>
                <w:szCs w:val="26"/>
              </w:rPr>
              <w:t>УСТА</w:t>
            </w:r>
            <w:proofErr w:type="gramStart"/>
            <w:r w:rsidRPr="007429EA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7429EA">
              <w:rPr>
                <w:b/>
                <w:sz w:val="26"/>
                <w:szCs w:val="26"/>
              </w:rPr>
              <w:t xml:space="preserve"> - ПАСТАА</w:t>
            </w:r>
          </w:p>
          <w:p w:rsidR="00D05BCA" w:rsidRPr="007429EA" w:rsidRDefault="00D05BCA" w:rsidP="00774FA5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D05BCA" w:rsidRPr="007429EA" w:rsidRDefault="00D05BCA" w:rsidP="00D05BCA">
      <w:pPr>
        <w:jc w:val="center"/>
        <w:rPr>
          <w:b/>
          <w:sz w:val="26"/>
          <w:szCs w:val="26"/>
          <w:lang w:eastAsia="en-US"/>
        </w:rPr>
      </w:pPr>
    </w:p>
    <w:p w:rsidR="00D05BCA" w:rsidRPr="007429EA" w:rsidRDefault="00D05BCA" w:rsidP="00D05BCA">
      <w:pPr>
        <w:jc w:val="center"/>
        <w:rPr>
          <w:b/>
          <w:sz w:val="26"/>
          <w:szCs w:val="26"/>
        </w:rPr>
      </w:pPr>
      <w:r w:rsidRPr="007429EA">
        <w:rPr>
          <w:b/>
          <w:sz w:val="26"/>
          <w:szCs w:val="26"/>
        </w:rPr>
        <w:t>ПОСТАНОВЛЕНИЕ</w:t>
      </w:r>
    </w:p>
    <w:p w:rsidR="00D05BCA" w:rsidRDefault="00D05BCA" w:rsidP="00D05BCA">
      <w:pPr>
        <w:rPr>
          <w:b/>
          <w:sz w:val="26"/>
          <w:szCs w:val="26"/>
        </w:rPr>
      </w:pPr>
    </w:p>
    <w:p w:rsidR="00D05BCA" w:rsidRPr="007429EA" w:rsidRDefault="007429EA" w:rsidP="007429EA">
      <w:pPr>
        <w:jc w:val="both"/>
        <w:rPr>
          <w:sz w:val="26"/>
          <w:szCs w:val="26"/>
        </w:rPr>
      </w:pPr>
      <w:r w:rsidRPr="007429EA">
        <w:rPr>
          <w:sz w:val="26"/>
          <w:szCs w:val="26"/>
        </w:rPr>
        <w:t>0</w:t>
      </w:r>
      <w:r w:rsidR="002F6798">
        <w:rPr>
          <w:sz w:val="26"/>
          <w:szCs w:val="26"/>
        </w:rPr>
        <w:t>5</w:t>
      </w:r>
      <w:r w:rsidR="00D66A08" w:rsidRPr="007429EA">
        <w:rPr>
          <w:sz w:val="26"/>
          <w:szCs w:val="26"/>
        </w:rPr>
        <w:t>.0</w:t>
      </w:r>
      <w:r w:rsidR="009E2A9D">
        <w:rPr>
          <w:sz w:val="26"/>
          <w:szCs w:val="26"/>
          <w:lang w:val="en-US"/>
        </w:rPr>
        <w:t>8</w:t>
      </w:r>
      <w:r w:rsidRPr="007429EA">
        <w:rPr>
          <w:sz w:val="26"/>
          <w:szCs w:val="26"/>
        </w:rPr>
        <w:t>.2020</w:t>
      </w:r>
      <w:r w:rsidR="00B5305E" w:rsidRPr="007429EA">
        <w:rPr>
          <w:sz w:val="26"/>
          <w:szCs w:val="26"/>
        </w:rPr>
        <w:t>г</w:t>
      </w:r>
      <w:r w:rsidR="007823A7" w:rsidRPr="007429EA">
        <w:rPr>
          <w:sz w:val="26"/>
          <w:szCs w:val="26"/>
        </w:rPr>
        <w:t>.</w:t>
      </w:r>
      <w:r w:rsidR="00D05BCA" w:rsidRPr="007429EA">
        <w:rPr>
          <w:sz w:val="26"/>
          <w:szCs w:val="26"/>
        </w:rPr>
        <w:t xml:space="preserve">                              </w:t>
      </w:r>
      <w:r w:rsidR="007823A7" w:rsidRPr="007429EA">
        <w:rPr>
          <w:sz w:val="26"/>
          <w:szCs w:val="26"/>
        </w:rPr>
        <w:t xml:space="preserve">   </w:t>
      </w:r>
      <w:r w:rsidR="00D05BCA" w:rsidRPr="007429EA">
        <w:rPr>
          <w:sz w:val="26"/>
          <w:szCs w:val="26"/>
        </w:rPr>
        <w:t xml:space="preserve">  </w:t>
      </w:r>
      <w:r w:rsidR="00B5305E" w:rsidRPr="007429EA">
        <w:rPr>
          <w:sz w:val="26"/>
          <w:szCs w:val="26"/>
        </w:rPr>
        <w:t xml:space="preserve"> </w:t>
      </w:r>
      <w:r w:rsidR="00E65E3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proofErr w:type="spellStart"/>
      <w:r w:rsidR="00D05BCA" w:rsidRPr="007429EA">
        <w:rPr>
          <w:sz w:val="26"/>
          <w:szCs w:val="26"/>
        </w:rPr>
        <w:t>рп</w:t>
      </w:r>
      <w:proofErr w:type="spellEnd"/>
      <w:r w:rsidR="00D05BCA" w:rsidRPr="007429EA">
        <w:rPr>
          <w:sz w:val="26"/>
          <w:szCs w:val="26"/>
        </w:rPr>
        <w:t xml:space="preserve"> Вершина Тёи</w:t>
      </w:r>
      <w:r w:rsidR="007823A7" w:rsidRPr="007429EA">
        <w:rPr>
          <w:sz w:val="26"/>
          <w:szCs w:val="26"/>
        </w:rPr>
        <w:t xml:space="preserve">            </w:t>
      </w:r>
      <w:r w:rsidR="00B5305E" w:rsidRPr="007429EA">
        <w:rPr>
          <w:sz w:val="26"/>
          <w:szCs w:val="26"/>
        </w:rPr>
        <w:t xml:space="preserve">     </w:t>
      </w:r>
      <w:r w:rsidR="007823A7" w:rsidRPr="007429EA">
        <w:rPr>
          <w:sz w:val="26"/>
          <w:szCs w:val="26"/>
        </w:rPr>
        <w:t xml:space="preserve">            </w:t>
      </w:r>
      <w:r w:rsidR="00B5305E" w:rsidRPr="007429EA">
        <w:rPr>
          <w:sz w:val="26"/>
          <w:szCs w:val="26"/>
        </w:rPr>
        <w:t xml:space="preserve"> </w:t>
      </w:r>
      <w:r w:rsidR="00D66A08" w:rsidRPr="007429EA">
        <w:rPr>
          <w:sz w:val="26"/>
          <w:szCs w:val="26"/>
        </w:rPr>
        <w:t xml:space="preserve">            </w:t>
      </w:r>
      <w:r w:rsidR="007823A7" w:rsidRPr="007429EA">
        <w:rPr>
          <w:sz w:val="26"/>
          <w:szCs w:val="26"/>
        </w:rPr>
        <w:t xml:space="preserve"> </w:t>
      </w:r>
      <w:r w:rsidR="00D05BCA" w:rsidRPr="007429EA">
        <w:rPr>
          <w:sz w:val="26"/>
          <w:szCs w:val="26"/>
        </w:rPr>
        <w:t xml:space="preserve">№ </w:t>
      </w:r>
      <w:r w:rsidRPr="007429EA">
        <w:rPr>
          <w:sz w:val="26"/>
          <w:szCs w:val="26"/>
        </w:rPr>
        <w:t>145</w:t>
      </w:r>
      <w:r w:rsidR="00D05BCA" w:rsidRPr="007429EA">
        <w:rPr>
          <w:sz w:val="26"/>
          <w:szCs w:val="26"/>
        </w:rPr>
        <w:t>-п</w:t>
      </w:r>
    </w:p>
    <w:p w:rsidR="00D05BCA" w:rsidRPr="007429EA" w:rsidRDefault="00D05BCA" w:rsidP="007429EA">
      <w:pPr>
        <w:jc w:val="both"/>
        <w:rPr>
          <w:sz w:val="26"/>
          <w:szCs w:val="26"/>
        </w:rPr>
      </w:pPr>
    </w:p>
    <w:p w:rsidR="00D05BCA" w:rsidRPr="007429EA" w:rsidRDefault="00D05BCA" w:rsidP="007429EA">
      <w:pPr>
        <w:jc w:val="both"/>
        <w:rPr>
          <w:sz w:val="26"/>
          <w:szCs w:val="26"/>
        </w:rPr>
      </w:pPr>
    </w:p>
    <w:p w:rsidR="00D05BCA" w:rsidRPr="007429EA" w:rsidRDefault="00D05BCA" w:rsidP="007429EA">
      <w:pPr>
        <w:jc w:val="both"/>
        <w:rPr>
          <w:sz w:val="26"/>
          <w:szCs w:val="26"/>
        </w:rPr>
      </w:pPr>
    </w:p>
    <w:p w:rsidR="00D7073F" w:rsidRPr="007429EA" w:rsidRDefault="00F84771" w:rsidP="007429EA">
      <w:pPr>
        <w:jc w:val="both"/>
        <w:rPr>
          <w:b/>
          <w:sz w:val="26"/>
          <w:szCs w:val="26"/>
        </w:rPr>
      </w:pPr>
      <w:r w:rsidRPr="007429EA">
        <w:rPr>
          <w:b/>
          <w:sz w:val="26"/>
          <w:szCs w:val="26"/>
        </w:rPr>
        <w:t xml:space="preserve">О </w:t>
      </w:r>
      <w:r w:rsidR="007429EA">
        <w:rPr>
          <w:b/>
          <w:sz w:val="26"/>
          <w:szCs w:val="26"/>
        </w:rPr>
        <w:t>признании постановлений № 05</w:t>
      </w:r>
      <w:r w:rsidR="00B5305E" w:rsidRPr="007429EA">
        <w:rPr>
          <w:b/>
          <w:sz w:val="26"/>
          <w:szCs w:val="26"/>
        </w:rPr>
        <w:t>-п</w:t>
      </w:r>
      <w:r w:rsidR="00D7073F" w:rsidRPr="007429EA">
        <w:rPr>
          <w:b/>
          <w:sz w:val="26"/>
          <w:szCs w:val="26"/>
        </w:rPr>
        <w:t xml:space="preserve"> </w:t>
      </w:r>
    </w:p>
    <w:p w:rsidR="007429EA" w:rsidRDefault="007429EA" w:rsidP="007429EA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12.01</w:t>
      </w:r>
      <w:r w:rsidR="00B5305E" w:rsidRPr="007429EA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7</w:t>
      </w:r>
      <w:r w:rsidR="00B5305E" w:rsidRPr="007429EA">
        <w:rPr>
          <w:b/>
          <w:sz w:val="26"/>
          <w:szCs w:val="26"/>
        </w:rPr>
        <w:t>г. «</w:t>
      </w:r>
      <w:r w:rsidRPr="00C94BDD">
        <w:rPr>
          <w:b/>
          <w:sz w:val="26"/>
          <w:szCs w:val="26"/>
        </w:rPr>
        <w:t>О внесени</w:t>
      </w:r>
      <w:r>
        <w:rPr>
          <w:b/>
          <w:sz w:val="26"/>
          <w:szCs w:val="26"/>
        </w:rPr>
        <w:t xml:space="preserve">и изменений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Административный</w:t>
      </w:r>
    </w:p>
    <w:p w:rsidR="007429EA" w:rsidRDefault="007429EA" w:rsidP="007429E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регламент проведения проверок при осуществлении </w:t>
      </w:r>
    </w:p>
    <w:p w:rsidR="007429EA" w:rsidRDefault="007429EA" w:rsidP="007429E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proofErr w:type="gramStart"/>
      <w:r>
        <w:rPr>
          <w:b/>
          <w:sz w:val="26"/>
          <w:szCs w:val="26"/>
        </w:rPr>
        <w:t>контроля за</w:t>
      </w:r>
      <w:proofErr w:type="gramEnd"/>
      <w:r>
        <w:rPr>
          <w:b/>
          <w:sz w:val="26"/>
          <w:szCs w:val="26"/>
        </w:rPr>
        <w:t xml:space="preserve"> обеспечением сохранности</w:t>
      </w:r>
    </w:p>
    <w:p w:rsidR="007429EA" w:rsidRDefault="007429EA" w:rsidP="007429EA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автомобильных дорог местного значения»,</w:t>
      </w:r>
    </w:p>
    <w:p w:rsidR="007429EA" w:rsidRPr="007429EA" w:rsidRDefault="00D66A08" w:rsidP="007429EA">
      <w:pPr>
        <w:jc w:val="both"/>
        <w:rPr>
          <w:b/>
          <w:sz w:val="26"/>
          <w:szCs w:val="26"/>
        </w:rPr>
      </w:pPr>
      <w:r w:rsidRPr="007429EA">
        <w:rPr>
          <w:b/>
          <w:sz w:val="26"/>
          <w:szCs w:val="26"/>
        </w:rPr>
        <w:t xml:space="preserve"> </w:t>
      </w:r>
      <w:r w:rsidR="007429EA">
        <w:rPr>
          <w:b/>
          <w:sz w:val="26"/>
          <w:szCs w:val="26"/>
        </w:rPr>
        <w:t>№ 166-п от 16.10</w:t>
      </w:r>
      <w:r w:rsidRPr="007429EA">
        <w:rPr>
          <w:b/>
          <w:sz w:val="26"/>
          <w:szCs w:val="26"/>
        </w:rPr>
        <w:t>.201</w:t>
      </w:r>
      <w:r w:rsidR="007429EA">
        <w:rPr>
          <w:b/>
          <w:sz w:val="26"/>
          <w:szCs w:val="26"/>
        </w:rPr>
        <w:t>3</w:t>
      </w:r>
      <w:r w:rsidRPr="007429EA">
        <w:rPr>
          <w:b/>
          <w:sz w:val="26"/>
          <w:szCs w:val="26"/>
        </w:rPr>
        <w:t>г «</w:t>
      </w:r>
      <w:r w:rsidR="007429EA" w:rsidRPr="00D26CD2">
        <w:rPr>
          <w:b/>
          <w:bCs/>
          <w:sz w:val="26"/>
          <w:szCs w:val="26"/>
        </w:rPr>
        <w:t>Об утверждении административного регламента</w:t>
      </w:r>
    </w:p>
    <w:p w:rsidR="007429EA" w:rsidRPr="00D26CD2" w:rsidRDefault="007429EA" w:rsidP="007429EA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D26CD2">
        <w:rPr>
          <w:b/>
          <w:bCs/>
          <w:sz w:val="26"/>
          <w:szCs w:val="26"/>
        </w:rPr>
        <w:t>проведения проверок  при осуществлении муниципального</w:t>
      </w:r>
    </w:p>
    <w:p w:rsidR="007429EA" w:rsidRPr="00D26CD2" w:rsidRDefault="007429EA" w:rsidP="007429EA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proofErr w:type="gramStart"/>
      <w:r w:rsidRPr="00D26CD2">
        <w:rPr>
          <w:b/>
          <w:bCs/>
          <w:sz w:val="26"/>
          <w:szCs w:val="26"/>
        </w:rPr>
        <w:t>контроля за</w:t>
      </w:r>
      <w:proofErr w:type="gramEnd"/>
      <w:r w:rsidRPr="00D26CD2">
        <w:rPr>
          <w:b/>
          <w:bCs/>
          <w:sz w:val="26"/>
          <w:szCs w:val="26"/>
        </w:rPr>
        <w:t xml:space="preserve"> обеспечением сохранности автомобильных дорог</w:t>
      </w:r>
    </w:p>
    <w:p w:rsidR="00B5305E" w:rsidRPr="007429EA" w:rsidRDefault="007429EA" w:rsidP="007429EA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D26CD2">
        <w:rPr>
          <w:b/>
          <w:bCs/>
          <w:sz w:val="26"/>
          <w:szCs w:val="26"/>
        </w:rPr>
        <w:t>местного значения</w:t>
      </w:r>
      <w:r w:rsidR="00D66A08" w:rsidRPr="007429EA">
        <w:rPr>
          <w:b/>
          <w:sz w:val="26"/>
          <w:szCs w:val="26"/>
        </w:rPr>
        <w:t>»</w:t>
      </w:r>
      <w:r w:rsidR="00B5305E" w:rsidRPr="007429EA">
        <w:rPr>
          <w:b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 xml:space="preserve"> </w:t>
      </w:r>
      <w:proofErr w:type="gramStart"/>
      <w:r w:rsidR="00B5305E" w:rsidRPr="007429EA">
        <w:rPr>
          <w:b/>
          <w:sz w:val="26"/>
          <w:szCs w:val="26"/>
        </w:rPr>
        <w:t>недействительным</w:t>
      </w:r>
      <w:r>
        <w:rPr>
          <w:b/>
          <w:sz w:val="26"/>
          <w:szCs w:val="26"/>
        </w:rPr>
        <w:t>и</w:t>
      </w:r>
      <w:proofErr w:type="gramEnd"/>
    </w:p>
    <w:p w:rsidR="00F84771" w:rsidRPr="007429EA" w:rsidRDefault="00F84771" w:rsidP="007429EA">
      <w:pPr>
        <w:jc w:val="both"/>
        <w:rPr>
          <w:b/>
          <w:sz w:val="26"/>
          <w:szCs w:val="26"/>
        </w:rPr>
      </w:pPr>
    </w:p>
    <w:p w:rsidR="00F84771" w:rsidRPr="007429EA" w:rsidRDefault="007429EA" w:rsidP="007429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2F1460" w:rsidRPr="007429EA">
        <w:rPr>
          <w:sz w:val="26"/>
          <w:szCs w:val="26"/>
        </w:rPr>
        <w:t>Руководствуясь Уставом муниципального образования Вершино-Тейский поссовет</w:t>
      </w:r>
      <w:r w:rsidR="00AC675E" w:rsidRPr="007429EA">
        <w:rPr>
          <w:sz w:val="26"/>
          <w:szCs w:val="26"/>
        </w:rPr>
        <w:t xml:space="preserve"> от 26.02.2006г.  Администрация Вершино-Тейского поссовета </w:t>
      </w:r>
      <w:r w:rsidR="00AC675E" w:rsidRPr="007429EA">
        <w:rPr>
          <w:b/>
          <w:sz w:val="26"/>
          <w:szCs w:val="26"/>
        </w:rPr>
        <w:t>постановляет:</w:t>
      </w:r>
    </w:p>
    <w:p w:rsidR="00F84771" w:rsidRPr="007429EA" w:rsidRDefault="00F84771" w:rsidP="007429EA">
      <w:pPr>
        <w:jc w:val="both"/>
        <w:rPr>
          <w:sz w:val="26"/>
          <w:szCs w:val="26"/>
        </w:rPr>
      </w:pPr>
    </w:p>
    <w:p w:rsidR="00D66A08" w:rsidRDefault="002F1460" w:rsidP="007429EA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7429EA">
        <w:rPr>
          <w:sz w:val="26"/>
          <w:szCs w:val="26"/>
        </w:rPr>
        <w:t>Признать постановление Администрации Вершино-Тейского поссовета</w:t>
      </w:r>
      <w:r w:rsidR="007823A7" w:rsidRPr="007429EA">
        <w:rPr>
          <w:sz w:val="26"/>
          <w:szCs w:val="26"/>
        </w:rPr>
        <w:t xml:space="preserve"> № </w:t>
      </w:r>
      <w:r w:rsidR="00D66A08" w:rsidRPr="007429EA">
        <w:rPr>
          <w:b/>
          <w:sz w:val="26"/>
          <w:szCs w:val="26"/>
        </w:rPr>
        <w:t xml:space="preserve"> </w:t>
      </w:r>
      <w:r w:rsidR="007429EA" w:rsidRPr="007429EA">
        <w:rPr>
          <w:sz w:val="26"/>
          <w:szCs w:val="26"/>
        </w:rPr>
        <w:t>05-п от 12</w:t>
      </w:r>
      <w:r w:rsidR="00D66A08" w:rsidRPr="007429EA">
        <w:rPr>
          <w:sz w:val="26"/>
          <w:szCs w:val="26"/>
        </w:rPr>
        <w:t>.0</w:t>
      </w:r>
      <w:r w:rsidR="002F6798">
        <w:rPr>
          <w:sz w:val="26"/>
          <w:szCs w:val="26"/>
        </w:rPr>
        <w:t>1.2017</w:t>
      </w:r>
      <w:r w:rsidR="00D66A08" w:rsidRPr="007429EA">
        <w:rPr>
          <w:sz w:val="26"/>
          <w:szCs w:val="26"/>
        </w:rPr>
        <w:t>г. «</w:t>
      </w:r>
      <w:r w:rsidR="007429EA" w:rsidRPr="007429EA">
        <w:rPr>
          <w:sz w:val="26"/>
          <w:szCs w:val="26"/>
        </w:rPr>
        <w:t xml:space="preserve">О внесении изменений в Административный регламент проведения проверок при осуществлении муниципального </w:t>
      </w:r>
      <w:proofErr w:type="gramStart"/>
      <w:r w:rsidR="007429EA" w:rsidRPr="007429EA">
        <w:rPr>
          <w:sz w:val="26"/>
          <w:szCs w:val="26"/>
        </w:rPr>
        <w:t>контроля за</w:t>
      </w:r>
      <w:proofErr w:type="gramEnd"/>
      <w:r w:rsidR="007429EA" w:rsidRPr="007429EA">
        <w:rPr>
          <w:sz w:val="26"/>
          <w:szCs w:val="26"/>
        </w:rPr>
        <w:t xml:space="preserve"> обеспечением сохранности автомобильных дорог местного значения»</w:t>
      </w:r>
      <w:r w:rsidR="00D66A08" w:rsidRPr="007429EA">
        <w:rPr>
          <w:sz w:val="26"/>
          <w:szCs w:val="26"/>
        </w:rPr>
        <w:t xml:space="preserve"> недействительным</w:t>
      </w:r>
      <w:r w:rsidR="007429EA">
        <w:rPr>
          <w:sz w:val="26"/>
          <w:szCs w:val="26"/>
        </w:rPr>
        <w:t>;</w:t>
      </w:r>
    </w:p>
    <w:p w:rsidR="007429EA" w:rsidRPr="00E65E3D" w:rsidRDefault="007429EA" w:rsidP="00E65E3D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E65E3D">
        <w:rPr>
          <w:sz w:val="26"/>
          <w:szCs w:val="26"/>
        </w:rPr>
        <w:t>Признать постановление Администрации Вершино-Тейского поссовета № 166-п от 16.10.2013г.</w:t>
      </w:r>
      <w:r w:rsidRPr="00E65E3D">
        <w:rPr>
          <w:b/>
          <w:bCs/>
          <w:sz w:val="26"/>
          <w:szCs w:val="26"/>
        </w:rPr>
        <w:t xml:space="preserve"> «</w:t>
      </w:r>
      <w:r w:rsidRPr="00E65E3D">
        <w:rPr>
          <w:bCs/>
          <w:sz w:val="26"/>
          <w:szCs w:val="26"/>
        </w:rPr>
        <w:t>Об утверждении административного регламента</w:t>
      </w:r>
      <w:r w:rsidRPr="00E65E3D">
        <w:rPr>
          <w:sz w:val="26"/>
          <w:szCs w:val="26"/>
        </w:rPr>
        <w:t xml:space="preserve"> </w:t>
      </w:r>
      <w:r w:rsidRPr="00E65E3D">
        <w:rPr>
          <w:bCs/>
          <w:sz w:val="26"/>
          <w:szCs w:val="26"/>
        </w:rPr>
        <w:t>проведения проверок  при осуществлении муниципального</w:t>
      </w:r>
      <w:r w:rsidRPr="00E65E3D">
        <w:rPr>
          <w:sz w:val="26"/>
          <w:szCs w:val="26"/>
        </w:rPr>
        <w:t xml:space="preserve"> </w:t>
      </w:r>
      <w:proofErr w:type="gramStart"/>
      <w:r w:rsidRPr="00E65E3D">
        <w:rPr>
          <w:bCs/>
          <w:sz w:val="26"/>
          <w:szCs w:val="26"/>
        </w:rPr>
        <w:t>контроля за</w:t>
      </w:r>
      <w:proofErr w:type="gramEnd"/>
      <w:r w:rsidRPr="00E65E3D">
        <w:rPr>
          <w:bCs/>
          <w:sz w:val="26"/>
          <w:szCs w:val="26"/>
        </w:rPr>
        <w:t xml:space="preserve"> обеспечением сохранности автомобильных дорог местного значения» недействительным.</w:t>
      </w:r>
    </w:p>
    <w:p w:rsidR="00F84771" w:rsidRPr="007429EA" w:rsidRDefault="00F84771" w:rsidP="007429EA">
      <w:pPr>
        <w:jc w:val="both"/>
        <w:rPr>
          <w:sz w:val="26"/>
          <w:szCs w:val="26"/>
        </w:rPr>
      </w:pPr>
    </w:p>
    <w:p w:rsidR="00D66A08" w:rsidRPr="007429EA" w:rsidRDefault="00D66A08" w:rsidP="007429EA">
      <w:pPr>
        <w:jc w:val="both"/>
        <w:rPr>
          <w:sz w:val="26"/>
          <w:szCs w:val="26"/>
        </w:rPr>
      </w:pPr>
    </w:p>
    <w:p w:rsidR="00D7073F" w:rsidRPr="007429EA" w:rsidRDefault="00D7073F" w:rsidP="007429EA">
      <w:pPr>
        <w:spacing w:after="200"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4329D8" w:rsidRPr="007429EA" w:rsidRDefault="00F84771" w:rsidP="007429EA">
      <w:pPr>
        <w:spacing w:after="200" w:line="276" w:lineRule="auto"/>
        <w:jc w:val="both"/>
        <w:rPr>
          <w:sz w:val="26"/>
          <w:szCs w:val="26"/>
        </w:rPr>
      </w:pPr>
      <w:r w:rsidRPr="007429EA">
        <w:rPr>
          <w:sz w:val="26"/>
          <w:szCs w:val="26"/>
        </w:rPr>
        <w:t>Глава Вершино-Тейского поссовета</w:t>
      </w:r>
      <w:r w:rsidR="009B7562" w:rsidRPr="007429EA">
        <w:rPr>
          <w:sz w:val="26"/>
          <w:szCs w:val="26"/>
        </w:rPr>
        <w:t xml:space="preserve">                                   </w:t>
      </w:r>
      <w:r w:rsidR="007429EA">
        <w:rPr>
          <w:sz w:val="26"/>
          <w:szCs w:val="26"/>
        </w:rPr>
        <w:t xml:space="preserve">         </w:t>
      </w:r>
      <w:r w:rsidR="009B7562" w:rsidRPr="007429EA">
        <w:rPr>
          <w:sz w:val="26"/>
          <w:szCs w:val="26"/>
        </w:rPr>
        <w:t xml:space="preserve">     </w:t>
      </w:r>
      <w:r w:rsidR="007429EA">
        <w:rPr>
          <w:sz w:val="26"/>
          <w:szCs w:val="26"/>
        </w:rPr>
        <w:t xml:space="preserve"> </w:t>
      </w:r>
      <w:r w:rsidR="009B7562" w:rsidRPr="007429EA">
        <w:rPr>
          <w:sz w:val="26"/>
          <w:szCs w:val="26"/>
        </w:rPr>
        <w:t>Г.Н. Елистратова</w:t>
      </w:r>
    </w:p>
    <w:p w:rsidR="004329D8" w:rsidRPr="007429EA" w:rsidRDefault="004329D8" w:rsidP="007429EA">
      <w:pPr>
        <w:ind w:right="141"/>
        <w:jc w:val="both"/>
        <w:rPr>
          <w:sz w:val="26"/>
          <w:szCs w:val="26"/>
        </w:rPr>
      </w:pPr>
    </w:p>
    <w:p w:rsidR="00D7073F" w:rsidRDefault="00D7073F" w:rsidP="00F84771">
      <w:pPr>
        <w:ind w:right="141"/>
        <w:rPr>
          <w:sz w:val="20"/>
          <w:szCs w:val="20"/>
        </w:rPr>
      </w:pPr>
    </w:p>
    <w:p w:rsidR="00D7073F" w:rsidRDefault="00D7073F" w:rsidP="00F84771">
      <w:pPr>
        <w:ind w:right="141"/>
        <w:rPr>
          <w:sz w:val="20"/>
          <w:szCs w:val="20"/>
        </w:rPr>
      </w:pPr>
    </w:p>
    <w:p w:rsidR="00D7073F" w:rsidRDefault="00D7073F" w:rsidP="00F84771">
      <w:pPr>
        <w:ind w:right="141"/>
        <w:rPr>
          <w:sz w:val="20"/>
          <w:szCs w:val="20"/>
        </w:rPr>
      </w:pPr>
    </w:p>
    <w:p w:rsidR="00D7073F" w:rsidRDefault="00D7073F" w:rsidP="00F84771">
      <w:pPr>
        <w:ind w:right="141"/>
        <w:rPr>
          <w:sz w:val="20"/>
          <w:szCs w:val="20"/>
        </w:rPr>
      </w:pPr>
    </w:p>
    <w:p w:rsidR="004329D8" w:rsidRDefault="004329D8" w:rsidP="00F84771">
      <w:pPr>
        <w:ind w:right="141"/>
        <w:rPr>
          <w:sz w:val="20"/>
          <w:szCs w:val="20"/>
        </w:rPr>
      </w:pPr>
    </w:p>
    <w:p w:rsidR="00F84771" w:rsidRDefault="00F84771" w:rsidP="00F84771">
      <w:pPr>
        <w:ind w:right="141"/>
        <w:rPr>
          <w:sz w:val="20"/>
          <w:szCs w:val="20"/>
        </w:rPr>
      </w:pPr>
      <w:r>
        <w:rPr>
          <w:sz w:val="20"/>
          <w:szCs w:val="20"/>
        </w:rPr>
        <w:t>Исп</w:t>
      </w:r>
      <w:r w:rsidR="009B7562">
        <w:rPr>
          <w:sz w:val="20"/>
          <w:szCs w:val="20"/>
        </w:rPr>
        <w:t>.: Е.П.Свентитская</w:t>
      </w:r>
    </w:p>
    <w:p w:rsidR="00F84771" w:rsidRDefault="009B7562" w:rsidP="00F84771">
      <w:pPr>
        <w:ind w:right="141"/>
        <w:rPr>
          <w:sz w:val="20"/>
          <w:szCs w:val="20"/>
        </w:rPr>
      </w:pPr>
      <w:r>
        <w:rPr>
          <w:sz w:val="20"/>
          <w:szCs w:val="20"/>
        </w:rPr>
        <w:t>Тел.:8(39045) 9-56-53</w:t>
      </w:r>
    </w:p>
    <w:p w:rsidR="007478F9" w:rsidRDefault="007478F9"/>
    <w:sectPr w:rsidR="007478F9" w:rsidSect="007429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05E"/>
    <w:multiLevelType w:val="hybridMultilevel"/>
    <w:tmpl w:val="1E4456EC"/>
    <w:lvl w:ilvl="0" w:tplc="0419000F">
      <w:start w:val="1"/>
      <w:numFmt w:val="decimal"/>
      <w:lvlText w:val="%1.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>
    <w:nsid w:val="1ED622DB"/>
    <w:multiLevelType w:val="hybridMultilevel"/>
    <w:tmpl w:val="BE008932"/>
    <w:lvl w:ilvl="0" w:tplc="BD2E39EE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A910A5A"/>
    <w:multiLevelType w:val="hybridMultilevel"/>
    <w:tmpl w:val="CB8E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77143"/>
    <w:multiLevelType w:val="hybridMultilevel"/>
    <w:tmpl w:val="AE4AF9E8"/>
    <w:lvl w:ilvl="0" w:tplc="0419000F">
      <w:start w:val="1"/>
      <w:numFmt w:val="decimal"/>
      <w:lvlText w:val="%1.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CE6C31"/>
    <w:rsid w:val="0013077E"/>
    <w:rsid w:val="002F1460"/>
    <w:rsid w:val="002F6798"/>
    <w:rsid w:val="003434E8"/>
    <w:rsid w:val="004329D8"/>
    <w:rsid w:val="0054344B"/>
    <w:rsid w:val="00635A2B"/>
    <w:rsid w:val="007248AE"/>
    <w:rsid w:val="007429EA"/>
    <w:rsid w:val="007478F9"/>
    <w:rsid w:val="00781BCE"/>
    <w:rsid w:val="007823A7"/>
    <w:rsid w:val="00860446"/>
    <w:rsid w:val="008F469F"/>
    <w:rsid w:val="009B7562"/>
    <w:rsid w:val="009E2A9D"/>
    <w:rsid w:val="00AC675E"/>
    <w:rsid w:val="00B5305E"/>
    <w:rsid w:val="00BE7543"/>
    <w:rsid w:val="00CC291A"/>
    <w:rsid w:val="00CE6C31"/>
    <w:rsid w:val="00D05BCA"/>
    <w:rsid w:val="00D64880"/>
    <w:rsid w:val="00D66A08"/>
    <w:rsid w:val="00D7073F"/>
    <w:rsid w:val="00DB6663"/>
    <w:rsid w:val="00DF3F79"/>
    <w:rsid w:val="00E25B98"/>
    <w:rsid w:val="00E65E3D"/>
    <w:rsid w:val="00EE1D4C"/>
    <w:rsid w:val="00F8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2020-08-05T03:30:00Z</cp:lastPrinted>
  <dcterms:created xsi:type="dcterms:W3CDTF">2020-08-05T03:33:00Z</dcterms:created>
  <dcterms:modified xsi:type="dcterms:W3CDTF">2020-09-03T04:41:00Z</dcterms:modified>
</cp:coreProperties>
</file>